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rmal"/>
        <w:spacing/>
        <w:ind/>
        <w:rPr/>
      </w:pPr>
      <w:r>
        <w:rPr/>
        <w:t xml:space="preserve">welcome</w:t>
      </w:r>
    </w:p>
    <w:sectPr>
      <w:headerReference w:type="default" r:id="rId1"/>
      <w:footerReference w:type="default" r:id="rId2"/>
      <w:type w:val="nextPage"/>
      <w:pgSz w:w="11906" w:h="16838"/>
      <w:pgMar w:top="1440" w:right="1440" w:bottom="1440" w:left="1440" w:header="720" w:footer="720" w:gutter="0"/>
      <w:pgBorders/>
      <w:cols w:equalWidth="1" w:space="0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ind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ind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cryptProviderType="rsaAES" w:cryptAlgorithmClass="hash" w:cryptAlgorithmType="typeAny" w:cryptAlgorithmSid="14" w:cryptSpinCount="100000"/>
  <w:zoom w:val="none" w:percent="100"/>
  <w:displayBackgroundShape/>
  <w:defaultTabStop w:val="720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vertAlign w:val="baseline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style w:type="paragraph" w:styleId="Normal">
    <w:name w:val="Normal"/>
    <w:next w:val="Normal"/>
    <w:pPr>
      <w:spacing/>
      <w:ind/>
    </w:pPr>
    <w:rPr/>
  </w:style>
  <w:style w:type="paragraph" w:styleId="Heading 1">
    <w:name w:val="Heading 1"/>
    <w:basedOn w:val="Normal"/>
    <w:next w:val="Normal"/>
    <w:link w:val="Heading 1 Char"/>
    <w:pPr>
      <w:outlineLvl w:val="0"/>
      <w:spacing w:before="240" w:after="0" w:line="259" w:lineRule="auto"/>
      <w:ind w:left="0" w:right="0" w:firstLine="0"/>
      <w:jc w:val="left"/>
    </w:pPr>
    <w:rPr>
      <w:rFonts w:ascii="Calibri Light" w:hAnsi="Calibri Light" w:eastAsia="Calibri Light" w:cs=""/>
      <w:color w:val="2F5496"/>
      <w:sz w:val="32"/>
    </w:rPr>
  </w:style>
  <w:style w:type="character" w:styleId="Heading 1 Char">
    <w:name w:val="Heading 1 Char"/>
    <w:basedOn w:val="Default Paragraph Font"/>
    <w:rPr>
      <w:rFonts w:ascii="Calibri Light" w:hAnsi="Calibri Light" w:eastAsia="Calibri Light" w:cs=""/>
      <w:color w:val="2F5496"/>
      <w:sz w:val="32"/>
    </w:rPr>
  </w:style>
  <w:style w:type="character" w:styleId="Default Paragraph Font">
    <w:name w:val="Default Paragraph Font"/>
    <w:rPr/>
  </w:style>
  <w:style w:type="paragraph" w:styleId="Heading 2">
    <w:name w:val="Heading 2"/>
    <w:basedOn w:val="Normal"/>
    <w:next w:val="Normal"/>
    <w:link w:val="Heading 2 Char"/>
    <w:pPr>
      <w:outlineLvl w:val="1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2F5496"/>
      <w:sz w:val="26"/>
    </w:rPr>
  </w:style>
  <w:style w:type="character" w:styleId="Heading 2 Char">
    <w:name w:val="Heading 2 Char"/>
    <w:basedOn w:val="Default Paragraph Font"/>
    <w:rPr>
      <w:rFonts w:ascii="Calibri Light" w:hAnsi="Calibri Light" w:eastAsia="Calibri Light" w:cs=""/>
      <w:color w:val="2F5496"/>
      <w:sz w:val="26"/>
    </w:rPr>
  </w:style>
  <w:style w:type="paragraph" w:styleId="Heading 3">
    <w:name w:val="Heading 3"/>
    <w:basedOn w:val="Normal"/>
    <w:next w:val="Normal"/>
    <w:link w:val="Heading 3 Char"/>
    <w:pPr>
      <w:outlineLvl w:val="2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1F3763"/>
      <w:sz w:val="24"/>
    </w:rPr>
  </w:style>
  <w:style w:type="character" w:styleId="Heading 3 Char">
    <w:name w:val="Heading 3 Char"/>
    <w:basedOn w:val="Default Paragraph Font"/>
    <w:rPr>
      <w:rFonts w:ascii="Calibri Light" w:hAnsi="Calibri Light" w:eastAsia="Calibri Light" w:cs=""/>
      <w:color w:val="1F3763"/>
      <w:sz w:val="24"/>
    </w:rPr>
  </w:style>
  <w:style w:type="paragraph" w:styleId="Heading 4">
    <w:name w:val="Heading 4"/>
    <w:basedOn w:val="Normal"/>
    <w:next w:val="Normal"/>
    <w:link w:val="Heading 4 Char"/>
    <w:pPr>
      <w:outlineLvl w:val="3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i/>
      <w:color w:val="2F5496"/>
    </w:rPr>
  </w:style>
  <w:style w:type="character" w:styleId="Heading 4 Char">
    <w:name w:val="Heading 4 Char"/>
    <w:basedOn w:val="Default Paragraph Font"/>
    <w:rPr>
      <w:rFonts w:ascii="Calibri Light" w:hAnsi="Calibri Light" w:eastAsia="Calibri Light" w:cs=""/>
      <w:i/>
      <w:color w:val="2F5496"/>
    </w:rPr>
  </w:style>
  <w:style w:type="paragraph" w:styleId="Heading 5">
    <w:name w:val="Heading 5"/>
    <w:basedOn w:val="Normal"/>
    <w:next w:val="Normal"/>
    <w:link w:val="Heading 5 Char"/>
    <w:pPr>
      <w:outlineLvl w:val="4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2F5496"/>
    </w:rPr>
  </w:style>
  <w:style w:type="character" w:styleId="Heading 5 Char">
    <w:name w:val="Heading 5 Char"/>
    <w:basedOn w:val="Default Paragraph Font"/>
    <w:rPr>
      <w:rFonts w:ascii="Calibri Light" w:hAnsi="Calibri Light" w:eastAsia="Calibri Light" w:cs=""/>
      <w:color w:val="2F5496"/>
    </w:rPr>
  </w:style>
  <w:style w:type="paragraph" w:styleId="Heading 6">
    <w:name w:val="Heading 6"/>
    <w:basedOn w:val="Normal"/>
    <w:next w:val="Normal"/>
    <w:link w:val="Heading 6 Char"/>
    <w:pPr>
      <w:outlineLvl w:val="5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1F3763"/>
    </w:rPr>
  </w:style>
  <w:style w:type="character" w:styleId="Heading 6 Char">
    <w:name w:val="Heading 6 Char"/>
    <w:basedOn w:val="Default Paragraph Font"/>
    <w:rPr>
      <w:rFonts w:ascii="Calibri Light" w:hAnsi="Calibri Light" w:eastAsia="Calibri Light" w:cs=""/>
      <w:color w:val="1F3763"/>
    </w:rPr>
  </w:style>
</w:style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2" Type="http://schemas.openxmlformats.org/officeDocument/2006/relationships/footer" Target="footer2.xml" /><Relationship Id="rId1" Type="http://schemas.openxmlformats.org/officeDocument/2006/relationships/header" Target="header1.xml" /></Relationships>
</file>